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  <w:bookmarkStart w:id="0" w:name="_GoBack"/>
      <w:bookmarkEnd w:id="0"/>
    </w:p>
    <w:p w:rsidR="00C05D21" w:rsidRDefault="00F029E2" w:rsidP="00F029E2">
      <w:pPr>
        <w:jc w:val="center"/>
        <w:rPr>
          <w:b/>
          <w:bCs/>
          <w:sz w:val="28"/>
          <w:szCs w:val="28"/>
          <w:u w:val="single"/>
          <w:rtl/>
        </w:rPr>
      </w:pPr>
      <w:r w:rsidRPr="00F029E2">
        <w:rPr>
          <w:rFonts w:hint="cs"/>
          <w:b/>
          <w:bCs/>
          <w:sz w:val="28"/>
          <w:szCs w:val="28"/>
          <w:u w:val="single"/>
          <w:rtl/>
        </w:rPr>
        <w:t>הארכת מכרז</w:t>
      </w:r>
      <w:r w:rsidR="00D11A67">
        <w:rPr>
          <w:rFonts w:hint="cs"/>
          <w:b/>
          <w:bCs/>
          <w:sz w:val="28"/>
          <w:szCs w:val="28"/>
          <w:u w:val="single"/>
          <w:rtl/>
        </w:rPr>
        <w:t>ים</w:t>
      </w:r>
    </w:p>
    <w:p w:rsidR="00D11A67" w:rsidRPr="00F029E2" w:rsidRDefault="00D11A67" w:rsidP="00D11A67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מכרזים:</w:t>
      </w:r>
    </w:p>
    <w:p w:rsidR="00C05D21" w:rsidRDefault="00D11A67" w:rsidP="00D11A67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מכרז 8/2021</w:t>
      </w:r>
      <w:r w:rsidRPr="00D11A67">
        <w:rPr>
          <w:rFonts w:hint="cs"/>
          <w:sz w:val="28"/>
          <w:szCs w:val="28"/>
          <w:rtl/>
        </w:rPr>
        <w:t xml:space="preserve"> </w:t>
      </w:r>
      <w:r w:rsidRPr="00D11A67">
        <w:rPr>
          <w:sz w:val="28"/>
          <w:szCs w:val="28"/>
          <w:rtl/>
        </w:rPr>
        <w:t>–</w:t>
      </w:r>
      <w:r w:rsidRPr="00D11A67">
        <w:rPr>
          <w:rFonts w:hint="cs"/>
          <w:sz w:val="28"/>
          <w:szCs w:val="28"/>
          <w:rtl/>
        </w:rPr>
        <w:t xml:space="preserve">תכנון </w:t>
      </w:r>
      <w:r>
        <w:rPr>
          <w:rFonts w:hint="cs"/>
          <w:sz w:val="28"/>
          <w:szCs w:val="28"/>
          <w:rtl/>
        </w:rPr>
        <w:t xml:space="preserve">,אספקה, </w:t>
      </w:r>
      <w:r w:rsidRPr="00D11A67">
        <w:rPr>
          <w:rFonts w:hint="cs"/>
          <w:sz w:val="28"/>
          <w:szCs w:val="28"/>
          <w:rtl/>
        </w:rPr>
        <w:t>הובלה והתקנת מתקני משחקים (מתקני נינג'ה)</w:t>
      </w:r>
      <w:r>
        <w:rPr>
          <w:rFonts w:hint="cs"/>
          <w:sz w:val="28"/>
          <w:szCs w:val="28"/>
          <w:rtl/>
        </w:rPr>
        <w:t xml:space="preserve"> </w:t>
      </w:r>
      <w:r w:rsidRPr="00D11A67">
        <w:rPr>
          <w:rFonts w:hint="cs"/>
          <w:sz w:val="28"/>
          <w:szCs w:val="28"/>
          <w:rtl/>
        </w:rPr>
        <w:t xml:space="preserve">בשצ"פ מגרש 635 </w:t>
      </w:r>
      <w:r>
        <w:rPr>
          <w:rFonts w:hint="cs"/>
          <w:sz w:val="28"/>
          <w:szCs w:val="28"/>
          <w:rtl/>
        </w:rPr>
        <w:t>דימונה</w:t>
      </w:r>
    </w:p>
    <w:p w:rsidR="00D11A67" w:rsidRDefault="00D11A67" w:rsidP="00D11A67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מכרז 9/2021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תכנון ,אספקה, הובלה והתקנת מתקני משחקים לילדים ומתקני כושר בשצ"פ מגרש 621 שכונת ממשית רחוב תל לכיש דימונה</w:t>
      </w:r>
    </w:p>
    <w:p w:rsidR="00D11A67" w:rsidRPr="00D11A67" w:rsidRDefault="00D11A67" w:rsidP="00D11A67">
      <w:pPr>
        <w:pStyle w:val="a7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מכרז 11/2021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תכנון, אספקה, הובלה מתקני משחקים בשצ"פ מגרש 900 שכונת נווה חורש (בין הרחובות חרוב לשיזף) דימונה</w:t>
      </w:r>
    </w:p>
    <w:p w:rsidR="00C05D21" w:rsidRDefault="00C05D21" w:rsidP="00565CD5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</w:t>
      </w:r>
      <w:r w:rsidR="00E15B6E">
        <w:rPr>
          <w:rFonts w:hint="cs"/>
          <w:sz w:val="28"/>
          <w:szCs w:val="28"/>
          <w:rtl/>
        </w:rPr>
        <w:t>ים</w:t>
      </w:r>
      <w:r w:rsidRPr="00C05D21">
        <w:rPr>
          <w:rFonts w:hint="cs"/>
          <w:sz w:val="28"/>
          <w:szCs w:val="28"/>
          <w:rtl/>
        </w:rPr>
        <w:t xml:space="preserve"> הנ"ל עד לתאריך </w:t>
      </w:r>
      <w:r w:rsidR="00565CD5">
        <w:rPr>
          <w:rFonts w:hint="cs"/>
          <w:sz w:val="28"/>
          <w:szCs w:val="28"/>
          <w:rtl/>
        </w:rPr>
        <w:t>25/4/2021</w:t>
      </w:r>
      <w:r w:rsidR="001E6BD9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>יום</w:t>
      </w:r>
      <w:r w:rsidR="00565CD5">
        <w:rPr>
          <w:rFonts w:hint="cs"/>
          <w:sz w:val="28"/>
          <w:szCs w:val="28"/>
          <w:rtl/>
        </w:rPr>
        <w:t>א'</w:t>
      </w:r>
      <w:r w:rsidRPr="00C05D21">
        <w:rPr>
          <w:rFonts w:hint="cs"/>
          <w:sz w:val="28"/>
          <w:szCs w:val="28"/>
          <w:rtl/>
        </w:rPr>
        <w:t xml:space="preserve">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  <w:r w:rsidR="00883549">
        <w:rPr>
          <w:rFonts w:hint="cs"/>
          <w:sz w:val="28"/>
          <w:szCs w:val="28"/>
          <w:rtl/>
        </w:rPr>
        <w:t>פתיחת המכרז</w:t>
      </w:r>
      <w:r w:rsidR="003A69C4">
        <w:rPr>
          <w:rFonts w:hint="cs"/>
          <w:sz w:val="28"/>
          <w:szCs w:val="28"/>
          <w:rtl/>
        </w:rPr>
        <w:t>ים</w:t>
      </w:r>
      <w:r w:rsidR="00883549">
        <w:rPr>
          <w:rFonts w:hint="cs"/>
          <w:sz w:val="28"/>
          <w:szCs w:val="28"/>
          <w:rtl/>
        </w:rPr>
        <w:t xml:space="preserve"> באותו היום בשעה 14:15 .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88" w:rsidRDefault="008B0488" w:rsidP="00C05D21">
      <w:pPr>
        <w:spacing w:after="0" w:line="240" w:lineRule="auto"/>
      </w:pPr>
      <w:r>
        <w:separator/>
      </w:r>
    </w:p>
  </w:endnote>
  <w:endnote w:type="continuationSeparator" w:id="0">
    <w:p w:rsidR="008B0488" w:rsidRDefault="008B0488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88" w:rsidRDefault="008B0488" w:rsidP="00C05D21">
      <w:pPr>
        <w:spacing w:after="0" w:line="240" w:lineRule="auto"/>
      </w:pPr>
      <w:r>
        <w:separator/>
      </w:r>
    </w:p>
  </w:footnote>
  <w:footnote w:type="continuationSeparator" w:id="0">
    <w:p w:rsidR="008B0488" w:rsidRDefault="008B0488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6696B"/>
    <w:multiLevelType w:val="hybridMultilevel"/>
    <w:tmpl w:val="56021B32"/>
    <w:lvl w:ilvl="0" w:tplc="3FB45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155F17"/>
    <w:rsid w:val="001E6BD9"/>
    <w:rsid w:val="001F1A2B"/>
    <w:rsid w:val="001F275E"/>
    <w:rsid w:val="002F4407"/>
    <w:rsid w:val="003254E3"/>
    <w:rsid w:val="00375CB9"/>
    <w:rsid w:val="00387964"/>
    <w:rsid w:val="003A69C4"/>
    <w:rsid w:val="00565CD5"/>
    <w:rsid w:val="005B6F70"/>
    <w:rsid w:val="005C760A"/>
    <w:rsid w:val="005D55DE"/>
    <w:rsid w:val="008319F5"/>
    <w:rsid w:val="008407FD"/>
    <w:rsid w:val="00841E60"/>
    <w:rsid w:val="00883549"/>
    <w:rsid w:val="008B0488"/>
    <w:rsid w:val="00B45525"/>
    <w:rsid w:val="00C05D21"/>
    <w:rsid w:val="00C61469"/>
    <w:rsid w:val="00CA2CFD"/>
    <w:rsid w:val="00D11A67"/>
    <w:rsid w:val="00DB6460"/>
    <w:rsid w:val="00E15B6E"/>
    <w:rsid w:val="00E91B28"/>
    <w:rsid w:val="00EB4D8E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List Paragraph"/>
    <w:basedOn w:val="a"/>
    <w:uiPriority w:val="34"/>
    <w:qFormat/>
    <w:rsid w:val="00D11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2021-04-07T05:58:00Z</dcterms:created>
  <dcterms:modified xsi:type="dcterms:W3CDTF">2021-04-07T05:58:00Z</dcterms:modified>
</cp:coreProperties>
</file>